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865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256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32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8658E" w:rsidRDefault="00C8658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256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32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8658E" w:rsidRDefault="00C8658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256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32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8658E" w:rsidRDefault="00C8658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256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32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256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32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r>
              <w:t>Наказ / розпорядчий документ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256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32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256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32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256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32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ind w:left="60"/>
              <w:jc w:val="center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256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32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256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32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r>
              <w:t>09.03.2022 р. № 2п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256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32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8658E" w:rsidRDefault="00C8658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Pr="00861333" w:rsidRDefault="00B30E65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861333">
              <w:rPr>
                <w:b/>
                <w:sz w:val="28"/>
                <w:lang w:val="uk-UA"/>
              </w:rPr>
              <w:t xml:space="preserve"> </w:t>
            </w:r>
            <w:r w:rsidR="00861333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pPr>
              <w:jc w:val="center"/>
            </w:pPr>
            <w:r>
              <w:rPr>
                <w:b/>
              </w:rPr>
              <w:t>0215012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pPr>
              <w:jc w:val="center"/>
            </w:pPr>
            <w:r>
              <w:t>5012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58E" w:rsidRDefault="00B30E6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525000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525000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</w:t>
            </w:r>
            <w:r>
              <w:t>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</w:t>
            </w:r>
            <w:r>
              <w:t>20р. №77   "Про затвердження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8658E" w:rsidRDefault="00C8658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5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658E" w:rsidRDefault="00B30E6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5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58E" w:rsidRDefault="00B30E65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5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525 000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525 000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rPr>
                <w:b/>
              </w:rPr>
              <w:t>525 000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rPr>
                <w:b/>
              </w:rPr>
              <w:t>525 000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5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525 000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525 000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rPr>
                <w:b/>
              </w:rPr>
              <w:t>525 000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rPr>
                <w:b/>
              </w:rPr>
              <w:t>525 000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58E" w:rsidRDefault="00B30E6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58E" w:rsidRDefault="00B30E6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5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8658E" w:rsidRDefault="00C8658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2 982,00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2 982,00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58E" w:rsidRDefault="00B30E6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58E" w:rsidRDefault="00B30E6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7 500,00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7 500,00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58E" w:rsidRDefault="00B30E6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58E" w:rsidRDefault="00B30E6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C865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pPr>
              <w:ind w:right="60"/>
              <w:jc w:val="right"/>
            </w:pPr>
            <w:r>
              <w:t>180,00</w:t>
            </w: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r>
              <w:t>Володимир МОСКАЛЕНКО</w:t>
            </w: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8E" w:rsidRDefault="00B30E65">
            <w:r>
              <w:t>Людмила БАРДОВСЬКА</w:t>
            </w: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58E" w:rsidRDefault="00B30E65">
            <w:r>
              <w:rPr>
                <w:b/>
              </w:rPr>
              <w:t>09.03.2022 р.</w:t>
            </w: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  <w:tr w:rsidR="00C865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58E" w:rsidRDefault="00B30E6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1800" w:type="dxa"/>
          </w:tcPr>
          <w:p w:rsidR="00C8658E" w:rsidRDefault="00C8658E">
            <w:pPr>
              <w:pStyle w:val="EMPTYCELLSTYLE"/>
            </w:pPr>
          </w:p>
        </w:tc>
        <w:tc>
          <w:tcPr>
            <w:tcW w:w="400" w:type="dxa"/>
          </w:tcPr>
          <w:p w:rsidR="00C8658E" w:rsidRDefault="00C8658E">
            <w:pPr>
              <w:pStyle w:val="EMPTYCELLSTYLE"/>
            </w:pPr>
          </w:p>
        </w:tc>
      </w:tr>
    </w:tbl>
    <w:p w:rsidR="00B30E65" w:rsidRDefault="00B30E65"/>
    <w:sectPr w:rsidR="00B30E6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8658E"/>
    <w:rsid w:val="00861333"/>
    <w:rsid w:val="00B30E65"/>
    <w:rsid w:val="00C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2022-06-13T07:52:00Z</cp:lastPrinted>
  <dcterms:created xsi:type="dcterms:W3CDTF">2022-06-13T07:53:00Z</dcterms:created>
  <dcterms:modified xsi:type="dcterms:W3CDTF">2022-06-13T07:53:00Z</dcterms:modified>
</cp:coreProperties>
</file>